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DD" w:rsidRDefault="001B65DD" w:rsidP="00E62378">
      <w:pPr>
        <w:spacing w:after="0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F84019" w:rsidRPr="004F07BD" w:rsidRDefault="00F84019" w:rsidP="00E62378">
      <w:pPr>
        <w:spacing w:after="0"/>
        <w:jc w:val="right"/>
        <w:rPr>
          <w:rFonts w:asciiTheme="majorHAnsi" w:hAnsiTheme="majorHAnsi"/>
          <w:color w:val="000000" w:themeColor="text1"/>
          <w:sz w:val="18"/>
          <w:szCs w:val="18"/>
        </w:rPr>
      </w:pPr>
      <w:r w:rsidRPr="00585345">
        <w:rPr>
          <w:rFonts w:asciiTheme="majorHAnsi" w:hAnsiTheme="majorHAnsi"/>
          <w:color w:val="000000" w:themeColor="text1"/>
          <w:sz w:val="24"/>
          <w:szCs w:val="24"/>
        </w:rPr>
        <w:t>……………………………………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br/>
      </w:r>
      <w:r w:rsidRPr="004F07BD">
        <w:rPr>
          <w:rFonts w:asciiTheme="majorHAnsi" w:hAnsiTheme="majorHAnsi"/>
          <w:color w:val="000000" w:themeColor="text1"/>
          <w:sz w:val="18"/>
          <w:szCs w:val="18"/>
        </w:rPr>
        <w:t>(miejscowość i data)</w:t>
      </w:r>
    </w:p>
    <w:p w:rsidR="00F30799" w:rsidRDefault="00F30799" w:rsidP="00E62378">
      <w:pPr>
        <w:spacing w:after="0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4F07BD" w:rsidRPr="00E62378" w:rsidRDefault="00585345" w:rsidP="00E62378">
      <w:pPr>
        <w:spacing w:after="0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E62378">
        <w:rPr>
          <w:rFonts w:asciiTheme="majorHAnsi" w:hAnsiTheme="majorHAnsi"/>
          <w:b/>
          <w:color w:val="000000" w:themeColor="text1"/>
          <w:sz w:val="20"/>
          <w:szCs w:val="20"/>
        </w:rPr>
        <w:t xml:space="preserve">Autor/Autorzy: </w:t>
      </w:r>
      <w:r w:rsidR="00F84019" w:rsidRPr="00E62378">
        <w:rPr>
          <w:rFonts w:asciiTheme="majorHAnsi" w:hAnsiTheme="majorHAnsi"/>
          <w:b/>
          <w:color w:val="000000" w:themeColor="text1"/>
          <w:sz w:val="20"/>
          <w:szCs w:val="20"/>
        </w:rPr>
        <w:t xml:space="preserve">Imię i </w:t>
      </w:r>
      <w:r w:rsidR="003D56AA">
        <w:rPr>
          <w:rFonts w:asciiTheme="majorHAnsi" w:hAnsiTheme="majorHAnsi"/>
          <w:b/>
          <w:color w:val="000000" w:themeColor="text1"/>
          <w:sz w:val="20"/>
          <w:szCs w:val="20"/>
        </w:rPr>
        <w:t>N</w:t>
      </w:r>
      <w:r w:rsidR="00F84019" w:rsidRPr="00E62378">
        <w:rPr>
          <w:rFonts w:asciiTheme="majorHAnsi" w:hAnsiTheme="majorHAnsi"/>
          <w:b/>
          <w:color w:val="000000" w:themeColor="text1"/>
          <w:sz w:val="20"/>
          <w:szCs w:val="20"/>
        </w:rPr>
        <w:t xml:space="preserve">azwisko </w:t>
      </w:r>
      <w:r w:rsidR="00721451">
        <w:rPr>
          <w:rFonts w:asciiTheme="majorHAnsi" w:hAnsiTheme="majorHAnsi"/>
          <w:b/>
          <w:color w:val="000000" w:themeColor="text1"/>
          <w:sz w:val="20"/>
          <w:szCs w:val="20"/>
        </w:rPr>
        <w:t xml:space="preserve">+ </w:t>
      </w:r>
      <w:r w:rsidR="004F07BD" w:rsidRPr="00E62378">
        <w:rPr>
          <w:rFonts w:asciiTheme="majorHAnsi" w:hAnsiTheme="majorHAnsi"/>
          <w:b/>
          <w:color w:val="000000" w:themeColor="text1"/>
          <w:sz w:val="20"/>
          <w:szCs w:val="20"/>
        </w:rPr>
        <w:t>Stopień naukowy lub tytuł zawodowy</w:t>
      </w:r>
    </w:p>
    <w:p w:rsidR="004F07BD" w:rsidRDefault="004F07BD" w:rsidP="00F8401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……………………………………………………………………………</w:t>
      </w:r>
      <w:r w:rsidR="00920B93">
        <w:rPr>
          <w:rFonts w:asciiTheme="majorHAnsi" w:hAnsiTheme="majorHAnsi"/>
          <w:color w:val="000000" w:themeColor="text1"/>
          <w:sz w:val="20"/>
          <w:szCs w:val="20"/>
        </w:rPr>
        <w:t>……………………..</w:t>
      </w:r>
      <w:r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………………………………………………………………………………….</w:t>
      </w:r>
    </w:p>
    <w:p w:rsidR="00F84019" w:rsidRDefault="00F84019" w:rsidP="00E62378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E62378">
        <w:rPr>
          <w:rFonts w:asciiTheme="majorHAnsi" w:hAnsiTheme="majorHAnsi"/>
          <w:b/>
          <w:color w:val="000000" w:themeColor="text1"/>
          <w:sz w:val="20"/>
          <w:szCs w:val="20"/>
        </w:rPr>
        <w:t>Afiliacja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(</w:t>
      </w:r>
      <w:r w:rsidR="00585345">
        <w:rPr>
          <w:rFonts w:asciiTheme="majorHAnsi" w:hAnsiTheme="majorHAnsi"/>
          <w:color w:val="000000" w:themeColor="text1"/>
          <w:sz w:val="20"/>
          <w:szCs w:val="20"/>
        </w:rPr>
        <w:t>katedra, wydział, uczelnia, adres i/lub nazwa i adres jednostki naukowe/branżowej)</w:t>
      </w:r>
    </w:p>
    <w:p w:rsidR="00585345" w:rsidRDefault="00585345" w:rsidP="00E62378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………………………………………………………………………………</w:t>
      </w:r>
      <w:r w:rsidR="00920B93">
        <w:rPr>
          <w:rFonts w:asciiTheme="majorHAnsi" w:hAnsiTheme="majorHAnsi"/>
          <w:color w:val="000000" w:themeColor="text1"/>
          <w:sz w:val="20"/>
          <w:szCs w:val="20"/>
        </w:rPr>
        <w:t>…………………….</w:t>
      </w:r>
      <w:r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……………………………………………………………………………….</w:t>
      </w:r>
    </w:p>
    <w:p w:rsidR="00585345" w:rsidRPr="00E62378" w:rsidRDefault="00585345" w:rsidP="00E62378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E62378">
        <w:rPr>
          <w:rFonts w:asciiTheme="majorHAnsi" w:hAnsiTheme="majorHAnsi"/>
          <w:b/>
          <w:color w:val="000000" w:themeColor="text1"/>
          <w:sz w:val="20"/>
          <w:szCs w:val="20"/>
        </w:rPr>
        <w:t>Tytuł pracy naukowej</w:t>
      </w:r>
    </w:p>
    <w:p w:rsidR="00585345" w:rsidRDefault="00585345" w:rsidP="00E62378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…………………………………………………………………………………</w:t>
      </w:r>
      <w:r w:rsidR="00920B93">
        <w:rPr>
          <w:rFonts w:asciiTheme="majorHAnsi" w:hAnsiTheme="majorHAnsi"/>
          <w:color w:val="000000" w:themeColor="text1"/>
          <w:sz w:val="20"/>
          <w:szCs w:val="20"/>
        </w:rPr>
        <w:t>…………………….</w:t>
      </w:r>
      <w:r>
        <w:rPr>
          <w:rFonts w:asciiTheme="majorHAnsi" w:hAnsiTheme="majorHAnsi"/>
          <w:color w:val="000000" w:themeColor="text1"/>
          <w:sz w:val="20"/>
          <w:szCs w:val="20"/>
        </w:rPr>
        <w:t>…………………</w:t>
      </w:r>
      <w:r w:rsidR="00920B93">
        <w:rPr>
          <w:rFonts w:asciiTheme="majorHAnsi" w:hAnsiTheme="majorHAnsi"/>
          <w:color w:val="000000" w:themeColor="text1"/>
          <w:sz w:val="20"/>
          <w:szCs w:val="20"/>
        </w:rPr>
        <w:t>..</w:t>
      </w:r>
      <w:r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…………………………………………………………</w:t>
      </w:r>
    </w:p>
    <w:p w:rsidR="00F84019" w:rsidRPr="004F07BD" w:rsidRDefault="00585345" w:rsidP="00E62378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………………………………………………………………………………………</w:t>
      </w:r>
      <w:r w:rsidR="00920B93">
        <w:rPr>
          <w:rFonts w:asciiTheme="majorHAnsi" w:hAnsiTheme="majorHAnsi"/>
          <w:color w:val="000000" w:themeColor="text1"/>
          <w:sz w:val="20"/>
          <w:szCs w:val="20"/>
        </w:rPr>
        <w:t>………………………</w:t>
      </w:r>
      <w:r>
        <w:rPr>
          <w:rFonts w:asciiTheme="majorHAnsi" w:hAnsiTheme="majorHAnsi"/>
          <w:color w:val="000000" w:themeColor="text1"/>
          <w:sz w:val="20"/>
          <w:szCs w:val="20"/>
        </w:rPr>
        <w:t>………………………………………………………………………</w:t>
      </w:r>
    </w:p>
    <w:p w:rsidR="00E62378" w:rsidRDefault="00E62378" w:rsidP="00E62378">
      <w:pPr>
        <w:spacing w:after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F84019" w:rsidRDefault="00206BB2" w:rsidP="00E62378">
      <w:pPr>
        <w:spacing w:after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Oświadczenie dla Wydawnictwa </w:t>
      </w:r>
    </w:p>
    <w:p w:rsidR="00206BB2" w:rsidRPr="00920B93" w:rsidRDefault="004F07BD" w:rsidP="00206BB2">
      <w:pPr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920B93">
        <w:rPr>
          <w:rFonts w:asciiTheme="majorHAnsi" w:hAnsiTheme="majorHAnsi"/>
          <w:color w:val="000000" w:themeColor="text1"/>
          <w:sz w:val="18"/>
          <w:szCs w:val="18"/>
        </w:rPr>
        <w:t>Oświadczam/my</w:t>
      </w:r>
      <w:r w:rsidR="00206BB2" w:rsidRPr="00920B93">
        <w:rPr>
          <w:rFonts w:asciiTheme="majorHAnsi" w:hAnsiTheme="majorHAnsi"/>
          <w:color w:val="000000" w:themeColor="text1"/>
          <w:sz w:val="18"/>
          <w:szCs w:val="18"/>
        </w:rPr>
        <w:t>, że:</w:t>
      </w:r>
    </w:p>
    <w:p w:rsidR="004F07BD" w:rsidRPr="007A1416" w:rsidRDefault="004F07BD" w:rsidP="007A1416">
      <w:pPr>
        <w:pStyle w:val="Default"/>
        <w:numPr>
          <w:ilvl w:val="0"/>
          <w:numId w:val="19"/>
        </w:numPr>
        <w:ind w:left="284" w:hanging="284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920B93">
        <w:rPr>
          <w:rFonts w:asciiTheme="majorHAnsi" w:hAnsiTheme="majorHAnsi"/>
          <w:sz w:val="18"/>
          <w:szCs w:val="18"/>
        </w:rPr>
        <w:t>Artykuł nie był wcześniej publikowany i aktualnie nie uczestniczy w innym postępowaniu w</w:t>
      </w:r>
      <w:r w:rsidR="001B65DD">
        <w:rPr>
          <w:rFonts w:asciiTheme="majorHAnsi" w:hAnsiTheme="majorHAnsi"/>
          <w:sz w:val="18"/>
          <w:szCs w:val="18"/>
        </w:rPr>
        <w:t>ydawniczym oraz nie narusza praw</w:t>
      </w:r>
      <w:r w:rsidRPr="00920B93">
        <w:rPr>
          <w:rFonts w:asciiTheme="majorHAnsi" w:hAnsiTheme="majorHAnsi"/>
          <w:sz w:val="18"/>
          <w:szCs w:val="18"/>
        </w:rPr>
        <w:t xml:space="preserve"> autorskich, interesów prawnych i materialnych innych osób w rozumieniu ustawy z dnia 4.02.1994 r. o prawie autorskim i prawach pokrewnych (</w:t>
      </w:r>
      <w:proofErr w:type="spellStart"/>
      <w:r w:rsidRPr="00920B93">
        <w:rPr>
          <w:rFonts w:asciiTheme="majorHAnsi" w:hAnsiTheme="majorHAnsi"/>
          <w:sz w:val="18"/>
          <w:szCs w:val="18"/>
        </w:rPr>
        <w:t>DzU</w:t>
      </w:r>
      <w:proofErr w:type="spellEnd"/>
      <w:r w:rsidR="001B65DD">
        <w:rPr>
          <w:rFonts w:asciiTheme="majorHAnsi" w:hAnsiTheme="majorHAnsi"/>
          <w:sz w:val="18"/>
          <w:szCs w:val="18"/>
        </w:rPr>
        <w:t xml:space="preserve"> Nr 24, poz. 83).</w:t>
      </w:r>
      <w:r w:rsidRPr="00920B93">
        <w:rPr>
          <w:rFonts w:asciiTheme="majorHAnsi" w:hAnsiTheme="majorHAnsi"/>
          <w:sz w:val="18"/>
          <w:szCs w:val="18"/>
        </w:rPr>
        <w:t xml:space="preserve"> </w:t>
      </w:r>
    </w:p>
    <w:p w:rsidR="00206BB2" w:rsidRPr="00920B93" w:rsidRDefault="001B65DD" w:rsidP="001B65DD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</w:t>
      </w:r>
      <w:r w:rsidR="00206BB2" w:rsidRPr="00920B93">
        <w:rPr>
          <w:rFonts w:asciiTheme="majorHAnsi" w:hAnsiTheme="majorHAnsi"/>
          <w:sz w:val="18"/>
          <w:szCs w:val="18"/>
        </w:rPr>
        <w:t>a przedruk materiałów chronionych prawem autorskim (zdjęć, rysunków, tabel i in.</w:t>
      </w:r>
      <w:r w:rsidR="004F07BD" w:rsidRPr="00920B93">
        <w:rPr>
          <w:rFonts w:asciiTheme="majorHAnsi" w:hAnsiTheme="majorHAnsi"/>
          <w:sz w:val="18"/>
          <w:szCs w:val="18"/>
        </w:rPr>
        <w:t>) Autor/Autorzy uzyskali pisem</w:t>
      </w:r>
      <w:r w:rsidR="00206BB2" w:rsidRPr="00920B93">
        <w:rPr>
          <w:rFonts w:asciiTheme="majorHAnsi" w:hAnsiTheme="majorHAnsi"/>
          <w:sz w:val="18"/>
          <w:szCs w:val="18"/>
        </w:rPr>
        <w:t>ne z</w:t>
      </w:r>
      <w:r>
        <w:rPr>
          <w:rFonts w:asciiTheme="majorHAnsi" w:hAnsiTheme="majorHAnsi"/>
          <w:sz w:val="18"/>
          <w:szCs w:val="18"/>
        </w:rPr>
        <w:t>ezwolenie właściciela tych praw.</w:t>
      </w:r>
      <w:r w:rsidR="00206BB2" w:rsidRPr="00920B93">
        <w:rPr>
          <w:rFonts w:asciiTheme="majorHAnsi" w:hAnsiTheme="majorHAnsi"/>
          <w:sz w:val="18"/>
          <w:szCs w:val="18"/>
        </w:rPr>
        <w:t xml:space="preserve"> </w:t>
      </w:r>
    </w:p>
    <w:p w:rsidR="00206BB2" w:rsidRPr="00920B93" w:rsidRDefault="0020168E" w:rsidP="001B65DD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920B93">
        <w:rPr>
          <w:rFonts w:asciiTheme="majorHAnsi" w:hAnsiTheme="majorHAnsi"/>
          <w:sz w:val="18"/>
          <w:szCs w:val="18"/>
        </w:rPr>
        <w:t>Autor/autorzy</w:t>
      </w:r>
      <w:r w:rsidR="004F07BD" w:rsidRPr="00920B93">
        <w:rPr>
          <w:rFonts w:asciiTheme="majorHAnsi" w:hAnsiTheme="majorHAnsi"/>
          <w:sz w:val="18"/>
          <w:szCs w:val="18"/>
        </w:rPr>
        <w:t xml:space="preserve"> zapoznali się z „instrukcją dla autorów”,</w:t>
      </w:r>
      <w:r w:rsidR="00206BB2" w:rsidRPr="00920B93">
        <w:rPr>
          <w:rFonts w:asciiTheme="majorHAnsi" w:hAnsiTheme="majorHAnsi"/>
          <w:sz w:val="18"/>
          <w:szCs w:val="18"/>
        </w:rPr>
        <w:t xml:space="preserve"> a tekst został przygotowany zgodnie z wymaganiami redakcyjnymi obowiązującym</w:t>
      </w:r>
      <w:r w:rsidR="00CB1C40">
        <w:rPr>
          <w:rFonts w:asciiTheme="majorHAnsi" w:hAnsiTheme="majorHAnsi"/>
          <w:sz w:val="18"/>
          <w:szCs w:val="18"/>
        </w:rPr>
        <w:t xml:space="preserve"> </w:t>
      </w:r>
      <w:r w:rsidR="00206BB2" w:rsidRPr="00920B93">
        <w:rPr>
          <w:rFonts w:asciiTheme="majorHAnsi" w:hAnsiTheme="majorHAnsi"/>
          <w:sz w:val="18"/>
          <w:szCs w:val="18"/>
        </w:rPr>
        <w:t>i w czasopiśmie</w:t>
      </w:r>
      <w:r w:rsidR="004F07BD" w:rsidRPr="00920B93">
        <w:rPr>
          <w:rFonts w:asciiTheme="majorHAnsi" w:hAnsiTheme="majorHAnsi"/>
          <w:sz w:val="18"/>
          <w:szCs w:val="18"/>
        </w:rPr>
        <w:t xml:space="preserve"> </w:t>
      </w:r>
      <w:r w:rsidR="004F07BD" w:rsidRPr="00920B93">
        <w:rPr>
          <w:rFonts w:asciiTheme="majorHAnsi" w:hAnsiTheme="majorHAnsi"/>
          <w:b/>
          <w:sz w:val="18"/>
          <w:szCs w:val="18"/>
        </w:rPr>
        <w:t xml:space="preserve">Inżynieria Przetwórstwa Spożywczego </w:t>
      </w:r>
      <w:proofErr w:type="spellStart"/>
      <w:r w:rsidR="004F07BD" w:rsidRPr="00920B93">
        <w:rPr>
          <w:rFonts w:asciiTheme="majorHAnsi" w:hAnsiTheme="majorHAnsi"/>
          <w:b/>
          <w:sz w:val="18"/>
          <w:szCs w:val="18"/>
        </w:rPr>
        <w:t>IPS</w:t>
      </w:r>
      <w:proofErr w:type="spellEnd"/>
      <w:r w:rsidR="00F2613A">
        <w:rPr>
          <w:rFonts w:asciiTheme="majorHAnsi" w:hAnsiTheme="majorHAnsi"/>
          <w:sz w:val="18"/>
          <w:szCs w:val="18"/>
        </w:rPr>
        <w:t>.</w:t>
      </w:r>
    </w:p>
    <w:p w:rsidR="00316C56" w:rsidRPr="00316C56" w:rsidRDefault="00206BB2" w:rsidP="001B65DD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920B93">
        <w:rPr>
          <w:rFonts w:asciiTheme="majorHAnsi" w:hAnsiTheme="majorHAnsi"/>
          <w:sz w:val="18"/>
          <w:szCs w:val="18"/>
        </w:rPr>
        <w:t>Praca została wykonana samodzielnie przez Autorów pod kier</w:t>
      </w:r>
      <w:r w:rsidR="00316C56">
        <w:rPr>
          <w:rFonts w:asciiTheme="majorHAnsi" w:hAnsiTheme="majorHAnsi"/>
          <w:sz w:val="18"/>
          <w:szCs w:val="18"/>
        </w:rPr>
        <w:t>unkiem (podać imię i nazwisko):</w:t>
      </w:r>
    </w:p>
    <w:p w:rsidR="00316C56" w:rsidRPr="00316C56" w:rsidRDefault="00316C56" w:rsidP="001B65DD">
      <w:pPr>
        <w:pStyle w:val="Akapitzlist"/>
        <w:spacing w:line="240" w:lineRule="auto"/>
        <w:ind w:left="284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06BB2" w:rsidRPr="00316C56" w:rsidRDefault="00206BB2" w:rsidP="001B65DD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316C56">
        <w:rPr>
          <w:rFonts w:asciiTheme="majorHAnsi" w:hAnsiTheme="majorHAnsi"/>
          <w:sz w:val="18"/>
          <w:szCs w:val="18"/>
        </w:rPr>
        <w:t>Autorem koncep</w:t>
      </w:r>
      <w:r w:rsidR="00E62378" w:rsidRPr="00316C56">
        <w:rPr>
          <w:rFonts w:asciiTheme="majorHAnsi" w:hAnsiTheme="majorHAnsi"/>
          <w:sz w:val="18"/>
          <w:szCs w:val="18"/>
        </w:rPr>
        <w:t>cji i założeń pracy jest:………………………………………………………………………………………………………………………………………….</w:t>
      </w:r>
      <w:r w:rsidRPr="00316C56">
        <w:rPr>
          <w:rFonts w:asciiTheme="majorHAnsi" w:hAnsiTheme="majorHAnsi"/>
          <w:sz w:val="18"/>
          <w:szCs w:val="18"/>
        </w:rPr>
        <w:t xml:space="preserve"> </w:t>
      </w:r>
    </w:p>
    <w:p w:rsidR="00E62378" w:rsidRPr="007A1416" w:rsidRDefault="00E62378" w:rsidP="007A1416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7A1416">
        <w:rPr>
          <w:rFonts w:asciiTheme="majorHAnsi" w:hAnsiTheme="majorHAnsi"/>
          <w:sz w:val="18"/>
          <w:szCs w:val="18"/>
        </w:rPr>
        <w:t>Udział poszczególnych Autorów w powstaniu publikacji jest następujący (podać procentowy wkład poszczególnych Autorów):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8"/>
        <w:gridCol w:w="2915"/>
        <w:gridCol w:w="3019"/>
      </w:tblGrid>
      <w:tr w:rsidR="00CB1C40" w:rsidTr="00CB1C40">
        <w:trPr>
          <w:jc w:val="center"/>
        </w:trPr>
        <w:tc>
          <w:tcPr>
            <w:tcW w:w="3510" w:type="dxa"/>
          </w:tcPr>
          <w:p w:rsidR="00316C56" w:rsidRDefault="00316C56" w:rsidP="00CB1C40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Nazwisko, imię</w:t>
            </w:r>
          </w:p>
        </w:tc>
        <w:tc>
          <w:tcPr>
            <w:tcW w:w="3511" w:type="dxa"/>
          </w:tcPr>
          <w:p w:rsidR="00316C56" w:rsidRDefault="00316C56" w:rsidP="00CB1C40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Udział %</w:t>
            </w:r>
          </w:p>
        </w:tc>
        <w:tc>
          <w:tcPr>
            <w:tcW w:w="3511" w:type="dxa"/>
          </w:tcPr>
          <w:p w:rsidR="00316C56" w:rsidRDefault="00316C56" w:rsidP="00316C5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Podpis</w:t>
            </w:r>
          </w:p>
        </w:tc>
      </w:tr>
      <w:tr w:rsidR="00CB1C40" w:rsidTr="00CB1C40">
        <w:trPr>
          <w:jc w:val="center"/>
        </w:trPr>
        <w:tc>
          <w:tcPr>
            <w:tcW w:w="3510" w:type="dxa"/>
          </w:tcPr>
          <w:p w:rsidR="00316C56" w:rsidRPr="00CB1C40" w:rsidRDefault="00CB1C40" w:rsidP="00CB1C4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508" w:hanging="508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………………………………………... </w:t>
            </w:r>
          </w:p>
        </w:tc>
        <w:tc>
          <w:tcPr>
            <w:tcW w:w="3511" w:type="dxa"/>
          </w:tcPr>
          <w:p w:rsidR="00316C56" w:rsidRDefault="00CB1C40" w:rsidP="00316C56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511" w:type="dxa"/>
          </w:tcPr>
          <w:p w:rsidR="00316C56" w:rsidRDefault="00CB1C40" w:rsidP="00316C56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……………………………………………….</w:t>
            </w:r>
          </w:p>
        </w:tc>
      </w:tr>
      <w:tr w:rsidR="00CB1C40" w:rsidTr="00CB1C40">
        <w:trPr>
          <w:jc w:val="center"/>
        </w:trPr>
        <w:tc>
          <w:tcPr>
            <w:tcW w:w="3510" w:type="dxa"/>
          </w:tcPr>
          <w:p w:rsidR="00316C56" w:rsidRPr="00CB1C40" w:rsidRDefault="00CB1C40" w:rsidP="00CB1C4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508" w:hanging="508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511" w:type="dxa"/>
          </w:tcPr>
          <w:p w:rsidR="00316C56" w:rsidRDefault="00CB1C40" w:rsidP="00316C56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511" w:type="dxa"/>
          </w:tcPr>
          <w:p w:rsidR="00316C56" w:rsidRDefault="00CB1C40" w:rsidP="00316C56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……………………………………………….</w:t>
            </w:r>
          </w:p>
        </w:tc>
      </w:tr>
      <w:tr w:rsidR="00CB1C40" w:rsidTr="00CB1C40">
        <w:trPr>
          <w:jc w:val="center"/>
        </w:trPr>
        <w:tc>
          <w:tcPr>
            <w:tcW w:w="3510" w:type="dxa"/>
          </w:tcPr>
          <w:p w:rsidR="00316C56" w:rsidRPr="00CB1C40" w:rsidRDefault="00CB1C40" w:rsidP="00CB1C4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508" w:hanging="508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511" w:type="dxa"/>
          </w:tcPr>
          <w:p w:rsidR="00316C56" w:rsidRDefault="00CB1C40" w:rsidP="00316C56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511" w:type="dxa"/>
          </w:tcPr>
          <w:p w:rsidR="00316C56" w:rsidRDefault="00CB1C40" w:rsidP="00316C56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……………………………………………….</w:t>
            </w:r>
          </w:p>
        </w:tc>
      </w:tr>
      <w:tr w:rsidR="00CB1C40" w:rsidTr="00CB1C40">
        <w:trPr>
          <w:jc w:val="center"/>
        </w:trPr>
        <w:tc>
          <w:tcPr>
            <w:tcW w:w="3510" w:type="dxa"/>
          </w:tcPr>
          <w:p w:rsidR="00316C56" w:rsidRPr="00CB1C40" w:rsidRDefault="00CB1C40" w:rsidP="00CB1C4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508" w:hanging="508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511" w:type="dxa"/>
          </w:tcPr>
          <w:p w:rsidR="00316C56" w:rsidRDefault="00CB1C40" w:rsidP="00316C56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511" w:type="dxa"/>
          </w:tcPr>
          <w:p w:rsidR="00316C56" w:rsidRDefault="00CB1C40" w:rsidP="00316C56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……………………………………………….</w:t>
            </w:r>
          </w:p>
        </w:tc>
      </w:tr>
      <w:tr w:rsidR="00CB1C40" w:rsidTr="00CB1C40">
        <w:trPr>
          <w:jc w:val="center"/>
        </w:trPr>
        <w:tc>
          <w:tcPr>
            <w:tcW w:w="3510" w:type="dxa"/>
          </w:tcPr>
          <w:p w:rsidR="00316C56" w:rsidRPr="00CB1C40" w:rsidRDefault="00CB1C40" w:rsidP="00CB1C4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508" w:hanging="508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511" w:type="dxa"/>
          </w:tcPr>
          <w:p w:rsidR="00316C56" w:rsidRDefault="00CB1C40" w:rsidP="00316C56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511" w:type="dxa"/>
          </w:tcPr>
          <w:p w:rsidR="00316C56" w:rsidRDefault="00CB1C40" w:rsidP="00316C56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……………………………………………….</w:t>
            </w:r>
          </w:p>
        </w:tc>
      </w:tr>
    </w:tbl>
    <w:p w:rsidR="00316C56" w:rsidRPr="00316C56" w:rsidRDefault="00316C56" w:rsidP="00316C56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E62378" w:rsidRPr="007A1416" w:rsidRDefault="00E62378" w:rsidP="007A1416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7A1416">
        <w:rPr>
          <w:rFonts w:asciiTheme="majorHAnsi" w:hAnsiTheme="majorHAnsi"/>
          <w:sz w:val="18"/>
          <w:szCs w:val="18"/>
        </w:rPr>
        <w:t xml:space="preserve">Oświadczam/my, iż znane mi/nam są pojęcia </w:t>
      </w:r>
      <w:r w:rsidRPr="007A1416">
        <w:rPr>
          <w:rFonts w:asciiTheme="majorHAnsi" w:hAnsiTheme="majorHAnsi"/>
          <w:i/>
          <w:sz w:val="18"/>
          <w:szCs w:val="18"/>
        </w:rPr>
        <w:t>„</w:t>
      </w:r>
      <w:proofErr w:type="spellStart"/>
      <w:r w:rsidRPr="007A1416">
        <w:rPr>
          <w:rFonts w:asciiTheme="majorHAnsi" w:hAnsiTheme="majorHAnsi"/>
          <w:i/>
          <w:sz w:val="18"/>
          <w:szCs w:val="18"/>
        </w:rPr>
        <w:t>ghostwriting</w:t>
      </w:r>
      <w:proofErr w:type="spellEnd"/>
      <w:r w:rsidRPr="007A1416">
        <w:rPr>
          <w:rFonts w:asciiTheme="majorHAnsi" w:hAnsiTheme="majorHAnsi"/>
          <w:i/>
          <w:sz w:val="18"/>
          <w:szCs w:val="18"/>
        </w:rPr>
        <w:t>”</w:t>
      </w:r>
      <w:r w:rsidRPr="007A1416">
        <w:rPr>
          <w:rFonts w:asciiTheme="majorHAnsi" w:hAnsiTheme="majorHAnsi"/>
          <w:sz w:val="18"/>
          <w:szCs w:val="18"/>
        </w:rPr>
        <w:t xml:space="preserve"> i </w:t>
      </w:r>
      <w:r w:rsidRPr="007A1416">
        <w:rPr>
          <w:rFonts w:asciiTheme="majorHAnsi" w:hAnsiTheme="majorHAnsi"/>
          <w:i/>
          <w:sz w:val="18"/>
          <w:szCs w:val="18"/>
        </w:rPr>
        <w:t>„</w:t>
      </w:r>
      <w:proofErr w:type="spellStart"/>
      <w:r w:rsidRPr="007A1416">
        <w:rPr>
          <w:rFonts w:asciiTheme="majorHAnsi" w:hAnsiTheme="majorHAnsi"/>
          <w:i/>
          <w:sz w:val="18"/>
          <w:szCs w:val="18"/>
        </w:rPr>
        <w:t>guest</w:t>
      </w:r>
      <w:proofErr w:type="spellEnd"/>
      <w:r w:rsidRPr="007A1416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7A1416">
        <w:rPr>
          <w:rFonts w:asciiTheme="majorHAnsi" w:hAnsiTheme="majorHAnsi"/>
          <w:i/>
          <w:sz w:val="18"/>
          <w:szCs w:val="18"/>
        </w:rPr>
        <w:t>authorship</w:t>
      </w:r>
      <w:proofErr w:type="spellEnd"/>
      <w:r w:rsidRPr="007A1416">
        <w:rPr>
          <w:rFonts w:asciiTheme="majorHAnsi" w:hAnsiTheme="majorHAnsi"/>
          <w:i/>
          <w:sz w:val="18"/>
          <w:szCs w:val="18"/>
        </w:rPr>
        <w:t xml:space="preserve">”, </w:t>
      </w:r>
      <w:r w:rsidRPr="007A1416">
        <w:rPr>
          <w:rFonts w:asciiTheme="majorHAnsi" w:hAnsiTheme="majorHAnsi"/>
          <w:sz w:val="18"/>
          <w:szCs w:val="18"/>
        </w:rPr>
        <w:t xml:space="preserve">które – w tym </w:t>
      </w:r>
      <w:r w:rsidR="00F2613A" w:rsidRPr="007A1416">
        <w:rPr>
          <w:rFonts w:asciiTheme="majorHAnsi" w:hAnsiTheme="majorHAnsi"/>
          <w:sz w:val="18"/>
          <w:szCs w:val="18"/>
        </w:rPr>
        <w:t>przypadku nie mają zastosowania.</w:t>
      </w:r>
    </w:p>
    <w:p w:rsidR="00E62378" w:rsidRPr="007A1416" w:rsidRDefault="00316C56" w:rsidP="007A1416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7A1416">
        <w:rPr>
          <w:rFonts w:asciiTheme="majorHAnsi" w:hAnsiTheme="majorHAnsi"/>
          <w:sz w:val="18"/>
          <w:szCs w:val="18"/>
        </w:rPr>
        <w:t xml:space="preserve">W przypadku opublikowania artykułu w czasopiśmie </w:t>
      </w:r>
      <w:r w:rsidR="00F2613A" w:rsidRPr="007A1416">
        <w:rPr>
          <w:rFonts w:asciiTheme="majorHAnsi" w:hAnsiTheme="majorHAnsi"/>
          <w:sz w:val="18"/>
          <w:szCs w:val="18"/>
        </w:rPr>
        <w:t>Inżynieria P</w:t>
      </w:r>
      <w:r w:rsidRPr="007A1416">
        <w:rPr>
          <w:rFonts w:asciiTheme="majorHAnsi" w:hAnsiTheme="majorHAnsi"/>
          <w:sz w:val="18"/>
          <w:szCs w:val="18"/>
        </w:rPr>
        <w:t>rzetwórstwa Spożywczego</w:t>
      </w:r>
      <w:r w:rsidR="00F2613A" w:rsidRPr="007A1416">
        <w:rPr>
          <w:rFonts w:asciiTheme="majorHAnsi" w:hAnsiTheme="majorHAnsi"/>
          <w:sz w:val="18"/>
          <w:szCs w:val="18"/>
        </w:rPr>
        <w:t>,</w:t>
      </w:r>
      <w:r w:rsidRPr="007A1416">
        <w:rPr>
          <w:rFonts w:asciiTheme="majorHAnsi" w:hAnsiTheme="majorHAnsi"/>
          <w:sz w:val="18"/>
          <w:szCs w:val="18"/>
        </w:rPr>
        <w:t xml:space="preserve"> Autor/</w:t>
      </w:r>
      <w:r w:rsidR="001B65DD" w:rsidRPr="007A1416">
        <w:rPr>
          <w:rFonts w:asciiTheme="majorHAnsi" w:hAnsiTheme="majorHAnsi"/>
          <w:sz w:val="18"/>
          <w:szCs w:val="18"/>
        </w:rPr>
        <w:t>Auto</w:t>
      </w:r>
      <w:r w:rsidRPr="007A1416">
        <w:rPr>
          <w:rFonts w:asciiTheme="majorHAnsi" w:hAnsiTheme="majorHAnsi"/>
          <w:sz w:val="18"/>
          <w:szCs w:val="18"/>
        </w:rPr>
        <w:t>rzy przenosi/</w:t>
      </w:r>
      <w:r w:rsidR="001B65DD" w:rsidRPr="007A1416">
        <w:rPr>
          <w:rFonts w:asciiTheme="majorHAnsi" w:hAnsiTheme="majorHAnsi"/>
          <w:sz w:val="18"/>
          <w:szCs w:val="18"/>
        </w:rPr>
        <w:t>przeno</w:t>
      </w:r>
      <w:r w:rsidRPr="007A1416">
        <w:rPr>
          <w:rFonts w:asciiTheme="majorHAnsi" w:hAnsiTheme="majorHAnsi"/>
          <w:sz w:val="18"/>
          <w:szCs w:val="18"/>
        </w:rPr>
        <w:t>szą całość praw autorskich na Wydawcę.</w:t>
      </w:r>
    </w:p>
    <w:p w:rsidR="00C25FAA" w:rsidRPr="007A1416" w:rsidRDefault="00C25FAA" w:rsidP="007A1416">
      <w:pPr>
        <w:pStyle w:val="Akapitzlist"/>
        <w:numPr>
          <w:ilvl w:val="0"/>
          <w:numId w:val="19"/>
        </w:numPr>
        <w:spacing w:line="240" w:lineRule="auto"/>
        <w:ind w:left="284" w:hanging="284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7A1416">
        <w:rPr>
          <w:rFonts w:asciiTheme="majorHAnsi" w:hAnsiTheme="majorHAnsi"/>
          <w:sz w:val="18"/>
          <w:szCs w:val="18"/>
        </w:rPr>
        <w:t xml:space="preserve">Autorzy w końcowym opracowaniu ustosunkowali się do uwag recenzentów zgodnie z przedstawionymi przez Redakcję </w:t>
      </w:r>
      <w:proofErr w:type="spellStart"/>
      <w:r w:rsidRPr="007A1416">
        <w:rPr>
          <w:rFonts w:asciiTheme="majorHAnsi" w:hAnsiTheme="majorHAnsi"/>
          <w:sz w:val="18"/>
          <w:szCs w:val="18"/>
        </w:rPr>
        <w:t>IPS</w:t>
      </w:r>
      <w:proofErr w:type="spellEnd"/>
      <w:r w:rsidRPr="007A1416">
        <w:rPr>
          <w:rFonts w:asciiTheme="majorHAnsi" w:hAnsiTheme="majorHAnsi"/>
          <w:sz w:val="18"/>
          <w:szCs w:val="18"/>
        </w:rPr>
        <w:t xml:space="preserve"> dwoma recenzjami. </w:t>
      </w:r>
    </w:p>
    <w:p w:rsidR="00316C56" w:rsidRPr="00316C56" w:rsidRDefault="00316C56" w:rsidP="001B65DD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  <w:r w:rsidRPr="00316C56">
        <w:rPr>
          <w:rFonts w:asciiTheme="majorHAnsi" w:hAnsiTheme="majorHAnsi"/>
          <w:sz w:val="18"/>
          <w:szCs w:val="18"/>
        </w:rPr>
        <w:t>W przypadku zakwalifikowania artykułu do druku wyrażam</w:t>
      </w:r>
      <w:r w:rsidR="00CD4365">
        <w:rPr>
          <w:rFonts w:asciiTheme="majorHAnsi" w:hAnsiTheme="majorHAnsi"/>
          <w:sz w:val="18"/>
          <w:szCs w:val="18"/>
        </w:rPr>
        <w:t>/my</w:t>
      </w:r>
      <w:r w:rsidRPr="00316C56">
        <w:rPr>
          <w:rFonts w:asciiTheme="majorHAnsi" w:hAnsiTheme="majorHAnsi"/>
          <w:sz w:val="18"/>
          <w:szCs w:val="18"/>
        </w:rPr>
        <w:t xml:space="preserve"> zgodę na udostępnienie moich/naszych danych korespondencyjnych oraz artykułu na stronie internetowej Wydawnictwa.</w:t>
      </w:r>
    </w:p>
    <w:p w:rsidR="00316C56" w:rsidRDefault="00316C56" w:rsidP="00316C56">
      <w:pPr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316C56" w:rsidRPr="00A13ECD" w:rsidRDefault="004E069E" w:rsidP="004E069E">
      <w:pPr>
        <w:spacing w:after="0"/>
        <w:jc w:val="right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      …..</w:t>
      </w:r>
      <w:r w:rsidR="00316C56" w:rsidRPr="00A13ECD">
        <w:rPr>
          <w:rFonts w:asciiTheme="majorHAnsi" w:hAnsiTheme="majorHAnsi"/>
          <w:color w:val="000000" w:themeColor="text1"/>
          <w:sz w:val="18"/>
          <w:szCs w:val="18"/>
        </w:rPr>
        <w:t>……………………………..</w:t>
      </w:r>
    </w:p>
    <w:p w:rsidR="00F84019" w:rsidRPr="00316C56" w:rsidRDefault="00316C56" w:rsidP="00316C56">
      <w:pPr>
        <w:spacing w:after="0"/>
        <w:jc w:val="right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                                                                                                </w:t>
      </w:r>
      <w:r w:rsidR="004E069E">
        <w:rPr>
          <w:rFonts w:asciiTheme="majorHAnsi" w:hAnsiTheme="majorHAnsi"/>
          <w:color w:val="000000" w:themeColor="text1"/>
          <w:sz w:val="18"/>
          <w:szCs w:val="18"/>
        </w:rPr>
        <w:t xml:space="preserve">                      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316C56">
        <w:rPr>
          <w:rFonts w:asciiTheme="majorHAnsi" w:hAnsiTheme="majorHAnsi"/>
          <w:color w:val="000000" w:themeColor="text1"/>
          <w:sz w:val="18"/>
          <w:szCs w:val="18"/>
        </w:rPr>
        <w:t>Podpisy autora/</w:t>
      </w:r>
      <w:r w:rsidR="001B65DD">
        <w:rPr>
          <w:rFonts w:asciiTheme="majorHAnsi" w:hAnsiTheme="majorHAnsi"/>
          <w:color w:val="000000" w:themeColor="text1"/>
          <w:sz w:val="18"/>
          <w:szCs w:val="18"/>
        </w:rPr>
        <w:t>auto</w:t>
      </w:r>
      <w:r w:rsidRPr="00316C56">
        <w:rPr>
          <w:rFonts w:asciiTheme="majorHAnsi" w:hAnsiTheme="majorHAnsi"/>
          <w:color w:val="000000" w:themeColor="text1"/>
          <w:sz w:val="18"/>
          <w:szCs w:val="18"/>
        </w:rPr>
        <w:t>rów</w:t>
      </w:r>
    </w:p>
    <w:p w:rsidR="00F84019" w:rsidRDefault="00F84019" w:rsidP="00122FA1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sectPr w:rsidR="00F84019" w:rsidSect="00CB1C40">
      <w:headerReference w:type="default" r:id="rId8"/>
      <w:pgSz w:w="11906" w:h="16838"/>
      <w:pgMar w:top="91" w:right="794" w:bottom="720" w:left="720" w:header="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A5" w:rsidRDefault="007D4CA5" w:rsidP="00CC0F13">
      <w:pPr>
        <w:spacing w:after="0" w:line="240" w:lineRule="auto"/>
      </w:pPr>
      <w:r>
        <w:separator/>
      </w:r>
    </w:p>
  </w:endnote>
  <w:endnote w:type="continuationSeparator" w:id="0">
    <w:p w:rsidR="007D4CA5" w:rsidRDefault="007D4CA5" w:rsidP="00CC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A5" w:rsidRDefault="007D4CA5" w:rsidP="00CC0F13">
      <w:pPr>
        <w:spacing w:after="0" w:line="240" w:lineRule="auto"/>
      </w:pPr>
      <w:r>
        <w:separator/>
      </w:r>
    </w:p>
  </w:footnote>
  <w:footnote w:type="continuationSeparator" w:id="0">
    <w:p w:rsidR="007D4CA5" w:rsidRDefault="007D4CA5" w:rsidP="00CC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A1" w:rsidRDefault="005701A1" w:rsidP="005701A1">
    <w:pPr>
      <w:tabs>
        <w:tab w:val="left" w:pos="6090"/>
      </w:tabs>
      <w:spacing w:after="0"/>
      <w:rPr>
        <w:rFonts w:asciiTheme="majorHAnsi" w:hAnsiTheme="majorHAnsi"/>
        <w:b/>
        <w:color w:val="000000" w:themeColor="text1"/>
        <w:lang w:val="en-US"/>
      </w:rPr>
    </w:pPr>
  </w:p>
  <w:p w:rsidR="005701A1" w:rsidRDefault="005701A1" w:rsidP="005701A1">
    <w:pPr>
      <w:tabs>
        <w:tab w:val="left" w:pos="6090"/>
      </w:tabs>
      <w:spacing w:after="0"/>
      <w:rPr>
        <w:rFonts w:asciiTheme="majorHAnsi" w:hAnsiTheme="majorHAnsi"/>
        <w:b/>
        <w:color w:val="000000" w:themeColor="text1"/>
        <w:lang w:val="en-US"/>
      </w:rPr>
    </w:pPr>
    <w:r>
      <w:rPr>
        <w:rFonts w:asciiTheme="majorHAnsi" w:hAnsiTheme="majorHAnsi"/>
        <w:b/>
        <w:color w:val="000000" w:themeColor="text1"/>
        <w:lang w:val="en-US"/>
      </w:rPr>
      <w:tab/>
    </w:r>
  </w:p>
  <w:p w:rsidR="00D368C0" w:rsidRDefault="005701A1" w:rsidP="0020168E">
    <w:pPr>
      <w:spacing w:after="0"/>
      <w:rPr>
        <w:noProof/>
        <w:lang w:eastAsia="pl-PL"/>
      </w:rPr>
    </w:pPr>
    <w:r>
      <w:rPr>
        <w:rFonts w:ascii="Times New Roman" w:hAnsi="Times New Roman"/>
        <w:b/>
        <w:noProof/>
        <w:color w:val="7F7F7F"/>
        <w:sz w:val="24"/>
        <w:szCs w:val="24"/>
        <w:lang w:eastAsia="pl-PL"/>
      </w:rPr>
      <w:t xml:space="preserve">   </w:t>
    </w:r>
    <w:r>
      <w:rPr>
        <w:noProof/>
        <w:lang w:eastAsia="pl-PL"/>
      </w:rPr>
      <w:t xml:space="preserve">                                                            </w:t>
    </w:r>
    <w:r w:rsidR="007B747A">
      <w:rPr>
        <w:noProof/>
        <w:lang w:eastAsia="pl-PL"/>
      </w:rPr>
      <w:t xml:space="preserve">      </w:t>
    </w:r>
  </w:p>
  <w:tbl>
    <w:tblPr>
      <w:tblStyle w:val="Tabela-Siatk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3794"/>
      <w:gridCol w:w="6738"/>
    </w:tblGrid>
    <w:tr w:rsidR="00D368C0" w:rsidRPr="007A1416" w:rsidTr="001B65DD">
      <w:trPr>
        <w:trHeight w:val="1497"/>
      </w:trPr>
      <w:tc>
        <w:tcPr>
          <w:tcW w:w="3794" w:type="dxa"/>
        </w:tcPr>
        <w:tbl>
          <w:tblPr>
            <w:tblW w:w="0" w:type="auto"/>
            <w:tblLook w:val="00A0"/>
          </w:tblPr>
          <w:tblGrid>
            <w:gridCol w:w="3578"/>
          </w:tblGrid>
          <w:tr w:rsidR="00D368C0" w:rsidRPr="00BE5197" w:rsidTr="00D87F29">
            <w:trPr>
              <w:trHeight w:val="866"/>
            </w:trPr>
            <w:tc>
              <w:tcPr>
                <w:tcW w:w="3685" w:type="dxa"/>
              </w:tcPr>
              <w:p w:rsidR="00D368C0" w:rsidRPr="00BE5197" w:rsidRDefault="00D368C0" w:rsidP="00D87F29">
                <w:pPr>
                  <w:spacing w:after="0" w:line="240" w:lineRule="auto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noProof/>
                    <w:color w:val="7F7F7F"/>
                    <w:sz w:val="24"/>
                    <w:szCs w:val="24"/>
                    <w:lang w:eastAsia="pl-PL"/>
                  </w:rPr>
                  <w:drawing>
                    <wp:inline distT="0" distB="0" distL="0" distR="0">
                      <wp:extent cx="1222661" cy="523875"/>
                      <wp:effectExtent l="19050" t="0" r="0" b="0"/>
                      <wp:docPr id="5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2661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368C0" w:rsidRPr="00DC0D34" w:rsidRDefault="00D368C0" w:rsidP="00D87F29">
                <w:pPr>
                  <w:spacing w:before="60" w:after="0" w:line="240" w:lineRule="auto"/>
                  <w:rPr>
                    <w:rFonts w:ascii="Times New Roman" w:hAnsi="Times New Roman"/>
                    <w:b/>
                    <w:sz w:val="14"/>
                    <w:szCs w:val="14"/>
                  </w:rPr>
                </w:pPr>
                <w:r w:rsidRPr="00DC0D34">
                  <w:rPr>
                    <w:rFonts w:cs="Arial"/>
                    <w:b/>
                    <w:sz w:val="14"/>
                    <w:szCs w:val="14"/>
                  </w:rPr>
                  <w:t>KWARTALNIK NAUKOWO - TECHNICZNY</w:t>
                </w:r>
              </w:p>
            </w:tc>
          </w:tr>
        </w:tbl>
        <w:p w:rsidR="00D368C0" w:rsidRPr="001B65DD" w:rsidRDefault="00D368C0" w:rsidP="00D368C0">
          <w:pPr>
            <w:rPr>
              <w:rFonts w:asciiTheme="majorHAnsi" w:hAnsiTheme="majorHAnsi"/>
              <w:b/>
              <w:color w:val="000000" w:themeColor="text1"/>
              <w:sz w:val="20"/>
              <w:szCs w:val="20"/>
            </w:rPr>
          </w:pPr>
          <w:r w:rsidRPr="001B65DD">
            <w:rPr>
              <w:rFonts w:asciiTheme="majorHAnsi" w:hAnsiTheme="majorHAnsi"/>
              <w:b/>
              <w:color w:val="000000" w:themeColor="text1"/>
              <w:sz w:val="20"/>
              <w:szCs w:val="20"/>
            </w:rPr>
            <w:t>Inżynieria Przetwórstwa Spożywczego</w:t>
          </w:r>
        </w:p>
        <w:p w:rsidR="00D368C0" w:rsidRPr="001B65DD" w:rsidRDefault="00D368C0" w:rsidP="0020168E">
          <w:pPr>
            <w:rPr>
              <w:rFonts w:asciiTheme="majorHAnsi" w:hAnsiTheme="majorHAnsi"/>
              <w:i/>
              <w:color w:val="000000" w:themeColor="text1"/>
              <w:sz w:val="20"/>
              <w:szCs w:val="20"/>
              <w:lang w:val="en-US"/>
            </w:rPr>
          </w:pPr>
          <w:r w:rsidRPr="001B65DD">
            <w:rPr>
              <w:rFonts w:asciiTheme="majorHAnsi" w:hAnsiTheme="majorHAnsi"/>
              <w:i/>
              <w:color w:val="000000" w:themeColor="text1"/>
              <w:sz w:val="20"/>
              <w:szCs w:val="20"/>
              <w:lang w:val="en-US"/>
            </w:rPr>
            <w:t>Polish Journal of Food Engineering</w:t>
          </w:r>
        </w:p>
      </w:tc>
      <w:tc>
        <w:tcPr>
          <w:tcW w:w="6738" w:type="dxa"/>
        </w:tcPr>
        <w:p w:rsidR="00D368C0" w:rsidRPr="007A1416" w:rsidRDefault="00D368C0" w:rsidP="0020168E">
          <w:pPr>
            <w:rPr>
              <w:rFonts w:asciiTheme="majorHAnsi" w:hAnsiTheme="majorHAnsi" w:cs="Arial"/>
              <w:b/>
              <w:sz w:val="20"/>
              <w:szCs w:val="20"/>
              <w:lang w:val="en-US"/>
            </w:rPr>
          </w:pPr>
          <w:r w:rsidRPr="007A1416">
            <w:rPr>
              <w:rFonts w:asciiTheme="majorHAnsi" w:hAnsiTheme="majorHAnsi" w:cs="Arial"/>
              <w:b/>
              <w:sz w:val="20"/>
              <w:szCs w:val="20"/>
              <w:lang w:val="en-US"/>
            </w:rPr>
            <w:t xml:space="preserve"> </w:t>
          </w:r>
        </w:p>
      </w:tc>
    </w:tr>
  </w:tbl>
  <w:p w:rsidR="0097329E" w:rsidRPr="007A1416" w:rsidRDefault="0097329E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B73"/>
    <w:multiLevelType w:val="hybridMultilevel"/>
    <w:tmpl w:val="19508FF4"/>
    <w:lvl w:ilvl="0" w:tplc="5008AA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7666"/>
    <w:multiLevelType w:val="hybridMultilevel"/>
    <w:tmpl w:val="0DC0C9C2"/>
    <w:lvl w:ilvl="0" w:tplc="EB1A02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E22714"/>
    <w:multiLevelType w:val="hybridMultilevel"/>
    <w:tmpl w:val="31E0A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90602"/>
    <w:multiLevelType w:val="hybridMultilevel"/>
    <w:tmpl w:val="B8F07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903D3"/>
    <w:multiLevelType w:val="hybridMultilevel"/>
    <w:tmpl w:val="D4460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56B4D"/>
    <w:multiLevelType w:val="hybridMultilevel"/>
    <w:tmpl w:val="034A7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175D8"/>
    <w:multiLevelType w:val="hybridMultilevel"/>
    <w:tmpl w:val="B8E48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A4619"/>
    <w:multiLevelType w:val="hybridMultilevel"/>
    <w:tmpl w:val="972E4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D4D62"/>
    <w:multiLevelType w:val="hybridMultilevel"/>
    <w:tmpl w:val="A32A1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07D3C"/>
    <w:multiLevelType w:val="hybridMultilevel"/>
    <w:tmpl w:val="57CA7BC6"/>
    <w:lvl w:ilvl="0" w:tplc="F5CAE1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F6978"/>
    <w:multiLevelType w:val="hybridMultilevel"/>
    <w:tmpl w:val="57421BD6"/>
    <w:lvl w:ilvl="0" w:tplc="DC0E9CAE">
      <w:start w:val="1"/>
      <w:numFmt w:val="lowerLetter"/>
      <w:lvlText w:val="%1)"/>
      <w:lvlJc w:val="left"/>
      <w:pPr>
        <w:ind w:left="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1">
    <w:nsid w:val="442B63D6"/>
    <w:multiLevelType w:val="hybridMultilevel"/>
    <w:tmpl w:val="E5080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75E55"/>
    <w:multiLevelType w:val="hybridMultilevel"/>
    <w:tmpl w:val="175C7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00ED5"/>
    <w:multiLevelType w:val="hybridMultilevel"/>
    <w:tmpl w:val="9392B492"/>
    <w:lvl w:ilvl="0" w:tplc="DD5CA0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36B38"/>
    <w:multiLevelType w:val="hybridMultilevel"/>
    <w:tmpl w:val="60B4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C7E15"/>
    <w:multiLevelType w:val="hybridMultilevel"/>
    <w:tmpl w:val="1DE42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85E23"/>
    <w:multiLevelType w:val="hybridMultilevel"/>
    <w:tmpl w:val="A20AE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24D25"/>
    <w:multiLevelType w:val="hybridMultilevel"/>
    <w:tmpl w:val="A8A43B0A"/>
    <w:lvl w:ilvl="0" w:tplc="40B262E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C61EB"/>
    <w:multiLevelType w:val="hybridMultilevel"/>
    <w:tmpl w:val="A8A43B0A"/>
    <w:lvl w:ilvl="0" w:tplc="40B262E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E2A66"/>
    <w:multiLevelType w:val="hybridMultilevel"/>
    <w:tmpl w:val="EA986BFE"/>
    <w:lvl w:ilvl="0" w:tplc="66E4D23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975D5"/>
    <w:multiLevelType w:val="hybridMultilevel"/>
    <w:tmpl w:val="9392B492"/>
    <w:lvl w:ilvl="0" w:tplc="DD5CA0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7"/>
  </w:num>
  <w:num w:numId="5">
    <w:abstractNumId w:val="18"/>
  </w:num>
  <w:num w:numId="6">
    <w:abstractNumId w:val="10"/>
  </w:num>
  <w:num w:numId="7">
    <w:abstractNumId w:val="2"/>
  </w:num>
  <w:num w:numId="8">
    <w:abstractNumId w:val="15"/>
  </w:num>
  <w:num w:numId="9">
    <w:abstractNumId w:val="0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9"/>
  </w:num>
  <w:num w:numId="15">
    <w:abstractNumId w:val="17"/>
  </w:num>
  <w:num w:numId="16">
    <w:abstractNumId w:val="20"/>
  </w:num>
  <w:num w:numId="17">
    <w:abstractNumId w:val="13"/>
  </w:num>
  <w:num w:numId="18">
    <w:abstractNumId w:val="14"/>
  </w:num>
  <w:num w:numId="19">
    <w:abstractNumId w:val="19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23CA9"/>
    <w:rsid w:val="000502FE"/>
    <w:rsid w:val="000843FA"/>
    <w:rsid w:val="000D15D0"/>
    <w:rsid w:val="00122FA1"/>
    <w:rsid w:val="00123CA9"/>
    <w:rsid w:val="0014033D"/>
    <w:rsid w:val="00163FD4"/>
    <w:rsid w:val="00172B59"/>
    <w:rsid w:val="00180BF4"/>
    <w:rsid w:val="001A0EE5"/>
    <w:rsid w:val="001B65DD"/>
    <w:rsid w:val="001D22F1"/>
    <w:rsid w:val="0020168E"/>
    <w:rsid w:val="00206BB2"/>
    <w:rsid w:val="00220192"/>
    <w:rsid w:val="002A175B"/>
    <w:rsid w:val="002B679A"/>
    <w:rsid w:val="002E0C61"/>
    <w:rsid w:val="002E4762"/>
    <w:rsid w:val="00316C56"/>
    <w:rsid w:val="003D56AA"/>
    <w:rsid w:val="003E17C6"/>
    <w:rsid w:val="003F44D9"/>
    <w:rsid w:val="00454CF6"/>
    <w:rsid w:val="0049573B"/>
    <w:rsid w:val="004A116A"/>
    <w:rsid w:val="004B0E69"/>
    <w:rsid w:val="004B180F"/>
    <w:rsid w:val="004E069E"/>
    <w:rsid w:val="004F07BD"/>
    <w:rsid w:val="00536F23"/>
    <w:rsid w:val="005701A1"/>
    <w:rsid w:val="00575DDE"/>
    <w:rsid w:val="00585345"/>
    <w:rsid w:val="005B4C50"/>
    <w:rsid w:val="005E529C"/>
    <w:rsid w:val="005F212C"/>
    <w:rsid w:val="006B4BF2"/>
    <w:rsid w:val="006D7EB5"/>
    <w:rsid w:val="006D7F4E"/>
    <w:rsid w:val="006E2579"/>
    <w:rsid w:val="00721451"/>
    <w:rsid w:val="00787205"/>
    <w:rsid w:val="007A1416"/>
    <w:rsid w:val="007A6D13"/>
    <w:rsid w:val="007B747A"/>
    <w:rsid w:val="007D4CA5"/>
    <w:rsid w:val="007E37E6"/>
    <w:rsid w:val="008868AA"/>
    <w:rsid w:val="008F4EC4"/>
    <w:rsid w:val="00920B93"/>
    <w:rsid w:val="00962666"/>
    <w:rsid w:val="0097329E"/>
    <w:rsid w:val="009770B2"/>
    <w:rsid w:val="009B30CC"/>
    <w:rsid w:val="009D76D8"/>
    <w:rsid w:val="009F7BF1"/>
    <w:rsid w:val="00A13ECD"/>
    <w:rsid w:val="00A80B8D"/>
    <w:rsid w:val="00B1054A"/>
    <w:rsid w:val="00BD257F"/>
    <w:rsid w:val="00C25FAA"/>
    <w:rsid w:val="00C64F39"/>
    <w:rsid w:val="00CA1524"/>
    <w:rsid w:val="00CB1C40"/>
    <w:rsid w:val="00CC0F13"/>
    <w:rsid w:val="00CD4365"/>
    <w:rsid w:val="00CF0E97"/>
    <w:rsid w:val="00D06D9E"/>
    <w:rsid w:val="00D11BB0"/>
    <w:rsid w:val="00D14345"/>
    <w:rsid w:val="00D368C0"/>
    <w:rsid w:val="00D44374"/>
    <w:rsid w:val="00D55832"/>
    <w:rsid w:val="00D660EF"/>
    <w:rsid w:val="00DC0D34"/>
    <w:rsid w:val="00DC1A3E"/>
    <w:rsid w:val="00E404C2"/>
    <w:rsid w:val="00E62378"/>
    <w:rsid w:val="00F2613A"/>
    <w:rsid w:val="00F30799"/>
    <w:rsid w:val="00F42131"/>
    <w:rsid w:val="00F817CA"/>
    <w:rsid w:val="00F84019"/>
    <w:rsid w:val="00F85215"/>
    <w:rsid w:val="00FB1A6F"/>
    <w:rsid w:val="00FD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3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02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F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F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F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73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329E"/>
  </w:style>
  <w:style w:type="paragraph" w:styleId="Stopka">
    <w:name w:val="footer"/>
    <w:basedOn w:val="Normalny"/>
    <w:link w:val="StopkaZnak"/>
    <w:uiPriority w:val="99"/>
    <w:semiHidden/>
    <w:unhideWhenUsed/>
    <w:rsid w:val="00973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329E"/>
  </w:style>
  <w:style w:type="paragraph" w:customStyle="1" w:styleId="Default">
    <w:name w:val="Default"/>
    <w:rsid w:val="004F0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19126-DF5A-4318-839F-631C660F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Piepiórka-Stepuk</dc:creator>
  <cp:lastModifiedBy>Monika</cp:lastModifiedBy>
  <cp:revision>2</cp:revision>
  <cp:lastPrinted>2012-10-15T08:54:00Z</cp:lastPrinted>
  <dcterms:created xsi:type="dcterms:W3CDTF">2013-12-05T12:21:00Z</dcterms:created>
  <dcterms:modified xsi:type="dcterms:W3CDTF">2013-12-05T12:21:00Z</dcterms:modified>
</cp:coreProperties>
</file>